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5C" w:rsidRPr="00E90615" w:rsidRDefault="00783EB9" w:rsidP="006B61D9">
      <w:pPr>
        <w:spacing w:after="0" w:line="240" w:lineRule="auto"/>
        <w:ind w:left="6372" w:firstLine="708"/>
        <w:rPr>
          <w:rFonts w:ascii="PT Astra Serif" w:hAnsi="PT Astra Serif" w:cs="Times New Roman"/>
          <w:sz w:val="20"/>
          <w:szCs w:val="20"/>
        </w:rPr>
      </w:pPr>
      <w:r w:rsidRPr="00E90615">
        <w:rPr>
          <w:rFonts w:ascii="PT Astra Serif" w:hAnsi="PT Astra Serif" w:cs="Times New Roman"/>
          <w:sz w:val="20"/>
          <w:szCs w:val="20"/>
        </w:rPr>
        <w:t xml:space="preserve">Приложение № </w:t>
      </w:r>
      <w:r w:rsidR="00A844E5" w:rsidRPr="00E90615">
        <w:rPr>
          <w:rFonts w:ascii="PT Astra Serif" w:hAnsi="PT Astra Serif" w:cs="Times New Roman"/>
          <w:sz w:val="20"/>
          <w:szCs w:val="20"/>
        </w:rPr>
        <w:t>6</w:t>
      </w:r>
    </w:p>
    <w:p w:rsidR="00783EB9" w:rsidRPr="00E90615" w:rsidRDefault="00783EB9" w:rsidP="006B61D9">
      <w:pPr>
        <w:spacing w:after="0" w:line="240" w:lineRule="auto"/>
        <w:ind w:left="6372" w:firstLine="708"/>
        <w:rPr>
          <w:rFonts w:ascii="PT Astra Serif" w:hAnsi="PT Astra Serif" w:cs="Times New Roman"/>
          <w:sz w:val="20"/>
          <w:szCs w:val="20"/>
        </w:rPr>
      </w:pPr>
      <w:r w:rsidRPr="00E90615">
        <w:rPr>
          <w:rFonts w:ascii="PT Astra Serif" w:hAnsi="PT Astra Serif" w:cs="Times New Roman"/>
          <w:sz w:val="20"/>
          <w:szCs w:val="20"/>
        </w:rPr>
        <w:t>к постановлению Администрации</w:t>
      </w:r>
    </w:p>
    <w:p w:rsidR="00783EB9" w:rsidRPr="00E90615" w:rsidRDefault="00783EB9" w:rsidP="006B61D9">
      <w:pPr>
        <w:spacing w:after="0" w:line="240" w:lineRule="auto"/>
        <w:ind w:left="6372" w:firstLine="708"/>
        <w:rPr>
          <w:rFonts w:ascii="PT Astra Serif" w:hAnsi="PT Astra Serif" w:cs="Times New Roman"/>
          <w:sz w:val="20"/>
          <w:szCs w:val="20"/>
        </w:rPr>
      </w:pPr>
      <w:r w:rsidRPr="00E90615">
        <w:rPr>
          <w:rFonts w:ascii="PT Astra Serif" w:hAnsi="PT Astra Serif" w:cs="Times New Roman"/>
          <w:sz w:val="20"/>
          <w:szCs w:val="20"/>
        </w:rPr>
        <w:t xml:space="preserve">Томской области </w:t>
      </w:r>
    </w:p>
    <w:p w:rsidR="00783EB9" w:rsidRPr="00E90615" w:rsidRDefault="00783EB9" w:rsidP="006B61D9">
      <w:pPr>
        <w:spacing w:after="0" w:line="240" w:lineRule="auto"/>
        <w:ind w:left="6372" w:firstLine="708"/>
        <w:rPr>
          <w:rFonts w:ascii="PT Astra Serif" w:hAnsi="PT Astra Serif" w:cs="Times New Roman"/>
          <w:sz w:val="20"/>
          <w:szCs w:val="20"/>
        </w:rPr>
      </w:pPr>
      <w:r w:rsidRPr="00E90615">
        <w:rPr>
          <w:rFonts w:ascii="PT Astra Serif" w:hAnsi="PT Astra Serif" w:cs="Times New Roman"/>
          <w:sz w:val="20"/>
          <w:szCs w:val="20"/>
        </w:rPr>
        <w:t>о</w:t>
      </w:r>
      <w:r w:rsidR="00D643EF" w:rsidRPr="00E90615">
        <w:rPr>
          <w:rFonts w:ascii="PT Astra Serif" w:hAnsi="PT Astra Serif" w:cs="Times New Roman"/>
          <w:sz w:val="20"/>
          <w:szCs w:val="20"/>
        </w:rPr>
        <w:t xml:space="preserve">т </w:t>
      </w:r>
      <w:r w:rsidR="00CA78E1">
        <w:rPr>
          <w:rFonts w:ascii="PT Astra Serif" w:hAnsi="PT Astra Serif" w:cs="Times New Roman"/>
          <w:sz w:val="20"/>
          <w:szCs w:val="20"/>
        </w:rPr>
        <w:t xml:space="preserve">26.10.2020  </w:t>
      </w:r>
      <w:r w:rsidRPr="00E90615">
        <w:rPr>
          <w:rFonts w:ascii="PT Astra Serif" w:hAnsi="PT Astra Serif" w:cs="Times New Roman"/>
          <w:sz w:val="20"/>
          <w:szCs w:val="20"/>
        </w:rPr>
        <w:t>№</w:t>
      </w:r>
      <w:r w:rsidR="00CA78E1">
        <w:rPr>
          <w:rFonts w:ascii="PT Astra Serif" w:hAnsi="PT Astra Serif" w:cs="Times New Roman"/>
          <w:sz w:val="20"/>
          <w:szCs w:val="20"/>
        </w:rPr>
        <w:t xml:space="preserve"> 512а</w:t>
      </w:r>
      <w:bookmarkStart w:id="0" w:name="_GoBack"/>
      <w:bookmarkEnd w:id="0"/>
    </w:p>
    <w:p w:rsidR="00783EB9" w:rsidRPr="00E90615" w:rsidRDefault="00783EB9" w:rsidP="00783EB9">
      <w:pPr>
        <w:spacing w:after="0"/>
        <w:ind w:left="6372" w:firstLine="708"/>
        <w:rPr>
          <w:rFonts w:ascii="PT Astra Serif" w:hAnsi="PT Astra Serif" w:cs="Times New Roman"/>
          <w:sz w:val="20"/>
          <w:szCs w:val="20"/>
        </w:rPr>
      </w:pPr>
    </w:p>
    <w:p w:rsidR="00783EB9" w:rsidRPr="00E90615" w:rsidRDefault="00783EB9" w:rsidP="00783EB9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E90615"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4049B3" w:rsidRPr="00E90615" w:rsidRDefault="00A844E5" w:rsidP="004049B3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E90615">
        <w:rPr>
          <w:rFonts w:ascii="PT Astra Serif" w:hAnsi="PT Astra Serif"/>
          <w:b/>
          <w:sz w:val="26"/>
          <w:szCs w:val="26"/>
        </w:rPr>
        <w:t>об источниках финансирования дефицита областного бюджета по группам, подгруппам</w:t>
      </w:r>
      <w:r w:rsidRPr="00E9061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049B3" w:rsidRPr="00E90615">
        <w:rPr>
          <w:rFonts w:ascii="PT Astra Serif" w:hAnsi="PT Astra Serif" w:cs="Times New Roman"/>
          <w:b/>
          <w:sz w:val="26"/>
          <w:szCs w:val="26"/>
        </w:rPr>
        <w:t xml:space="preserve">за </w:t>
      </w:r>
      <w:r w:rsidR="00661915">
        <w:rPr>
          <w:rFonts w:ascii="PT Astra Serif" w:hAnsi="PT Astra Serif" w:cs="Times New Roman"/>
          <w:b/>
          <w:sz w:val="26"/>
          <w:szCs w:val="26"/>
        </w:rPr>
        <w:t xml:space="preserve">9 месяцев </w:t>
      </w:r>
      <w:r w:rsidR="004049B3" w:rsidRPr="00E90615">
        <w:rPr>
          <w:rFonts w:ascii="PT Astra Serif" w:hAnsi="PT Astra Serif" w:cs="Times New Roman"/>
          <w:b/>
          <w:sz w:val="26"/>
          <w:szCs w:val="26"/>
        </w:rPr>
        <w:t>2020 года</w:t>
      </w:r>
    </w:p>
    <w:p w:rsidR="00783EB9" w:rsidRPr="00E90615" w:rsidRDefault="00783EB9" w:rsidP="00783EB9">
      <w:pPr>
        <w:spacing w:after="0"/>
        <w:jc w:val="center"/>
        <w:rPr>
          <w:rFonts w:ascii="PT Astra Serif" w:hAnsi="PT Astra Serif" w:cs="Times New Roman"/>
          <w:b/>
          <w:sz w:val="16"/>
          <w:szCs w:val="16"/>
          <w:highlight w:val="yellow"/>
        </w:rPr>
      </w:pPr>
    </w:p>
    <w:p w:rsidR="00783EB9" w:rsidRPr="00E90615" w:rsidRDefault="00783EB9" w:rsidP="00783EB9">
      <w:pPr>
        <w:spacing w:after="0"/>
        <w:jc w:val="right"/>
        <w:rPr>
          <w:rFonts w:ascii="PT Astra Serif" w:hAnsi="PT Astra Serif" w:cs="Times New Roman"/>
        </w:rPr>
      </w:pPr>
      <w:r w:rsidRPr="00E90615">
        <w:rPr>
          <w:rFonts w:ascii="PT Astra Serif" w:hAnsi="PT Astra Serif" w:cs="Times New Roman"/>
        </w:rPr>
        <w:t>(</w:t>
      </w:r>
      <w:r w:rsidR="00494AF4" w:rsidRPr="00E90615">
        <w:rPr>
          <w:rFonts w:ascii="PT Astra Serif" w:hAnsi="PT Astra Serif" w:cs="Times New Roman"/>
        </w:rPr>
        <w:t xml:space="preserve">тыс. </w:t>
      </w:r>
      <w:r w:rsidRPr="00E90615">
        <w:rPr>
          <w:rFonts w:ascii="PT Astra Serif" w:hAnsi="PT Astra Serif" w:cs="Times New Roman"/>
        </w:rPr>
        <w:t>руб.)</w:t>
      </w:r>
    </w:p>
    <w:tbl>
      <w:tblPr>
        <w:tblStyle w:val="a7"/>
        <w:tblW w:w="10322" w:type="dxa"/>
        <w:jc w:val="center"/>
        <w:tblLook w:val="04A0" w:firstRow="1" w:lastRow="0" w:firstColumn="1" w:lastColumn="0" w:noHBand="0" w:noVBand="1"/>
      </w:tblPr>
      <w:tblGrid>
        <w:gridCol w:w="3955"/>
        <w:gridCol w:w="2661"/>
        <w:gridCol w:w="1742"/>
        <w:gridCol w:w="1964"/>
      </w:tblGrid>
      <w:tr w:rsidR="00A844E5" w:rsidRPr="00E90615" w:rsidTr="00A844E5">
        <w:trPr>
          <w:jc w:val="center"/>
        </w:trPr>
        <w:tc>
          <w:tcPr>
            <w:tcW w:w="3955" w:type="dxa"/>
            <w:vAlign w:val="center"/>
          </w:tcPr>
          <w:p w:rsidR="00A844E5" w:rsidRPr="00E90615" w:rsidRDefault="00A844E5" w:rsidP="00494A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61" w:type="dxa"/>
            <w:vAlign w:val="center"/>
          </w:tcPr>
          <w:p w:rsidR="00A844E5" w:rsidRPr="00E90615" w:rsidRDefault="00A844E5" w:rsidP="00494A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42" w:type="dxa"/>
            <w:vAlign w:val="center"/>
          </w:tcPr>
          <w:p w:rsidR="00A844E5" w:rsidRPr="00E90615" w:rsidRDefault="00A844E5" w:rsidP="00494A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64" w:type="dxa"/>
            <w:vAlign w:val="center"/>
          </w:tcPr>
          <w:p w:rsidR="00A844E5" w:rsidRPr="00E90615" w:rsidRDefault="00A844E5" w:rsidP="00270CC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Фактическое исполнение по состоянию на 01.</w:t>
            </w:r>
            <w:r w:rsidR="00661915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E90615">
              <w:rPr>
                <w:rFonts w:ascii="PT Astra Serif" w:hAnsi="PT Astra Serif" w:cs="Times New Roman"/>
                <w:sz w:val="24"/>
                <w:szCs w:val="24"/>
              </w:rPr>
              <w:t>.20</w:t>
            </w:r>
            <w:r w:rsidR="00406D07" w:rsidRPr="00E90615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</w:tr>
      <w:tr w:rsidR="00A844E5" w:rsidRPr="00E90615" w:rsidTr="00A844E5">
        <w:trPr>
          <w:jc w:val="center"/>
        </w:trPr>
        <w:tc>
          <w:tcPr>
            <w:tcW w:w="3955" w:type="dxa"/>
          </w:tcPr>
          <w:p w:rsidR="00A844E5" w:rsidRPr="00E90615" w:rsidRDefault="00A844E5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661" w:type="dxa"/>
            <w:vAlign w:val="center"/>
          </w:tcPr>
          <w:p w:rsidR="00A844E5" w:rsidRPr="00E90615" w:rsidRDefault="00A844E5" w:rsidP="00406D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01 01 00 00 00 0000 000</w:t>
            </w:r>
          </w:p>
        </w:tc>
        <w:tc>
          <w:tcPr>
            <w:tcW w:w="1742" w:type="dxa"/>
            <w:vAlign w:val="center"/>
          </w:tcPr>
          <w:p w:rsidR="00A844E5" w:rsidRPr="00E90615" w:rsidRDefault="00661915" w:rsidP="009F763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11 500 000,0</w:t>
            </w:r>
          </w:p>
        </w:tc>
        <w:tc>
          <w:tcPr>
            <w:tcW w:w="1964" w:type="dxa"/>
            <w:vAlign w:val="center"/>
          </w:tcPr>
          <w:p w:rsidR="00A844E5" w:rsidRPr="00E90615" w:rsidRDefault="00661915" w:rsidP="009F763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3 800 487,0</w:t>
            </w:r>
          </w:p>
        </w:tc>
      </w:tr>
      <w:tr w:rsidR="00A844E5" w:rsidRPr="00E90615" w:rsidTr="00A844E5">
        <w:trPr>
          <w:jc w:val="center"/>
        </w:trPr>
        <w:tc>
          <w:tcPr>
            <w:tcW w:w="3955" w:type="dxa"/>
          </w:tcPr>
          <w:p w:rsidR="00A844E5" w:rsidRPr="00E90615" w:rsidRDefault="00A844E5" w:rsidP="00A844E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661" w:type="dxa"/>
            <w:vAlign w:val="center"/>
          </w:tcPr>
          <w:p w:rsidR="00A844E5" w:rsidRPr="00E90615" w:rsidRDefault="00A844E5" w:rsidP="00406D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1742" w:type="dxa"/>
            <w:vAlign w:val="center"/>
          </w:tcPr>
          <w:p w:rsidR="00A844E5" w:rsidRPr="00E90615" w:rsidRDefault="00661915" w:rsidP="009F763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-10 172 911,</w:t>
            </w:r>
            <w:r w:rsidR="0049187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vAlign w:val="center"/>
          </w:tcPr>
          <w:p w:rsidR="00A844E5" w:rsidRPr="00E90615" w:rsidRDefault="00661915" w:rsidP="00794E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2 250 000,0</w:t>
            </w:r>
          </w:p>
        </w:tc>
      </w:tr>
      <w:tr w:rsidR="00A844E5" w:rsidRPr="00E90615" w:rsidTr="00A844E5">
        <w:trPr>
          <w:jc w:val="center"/>
        </w:trPr>
        <w:tc>
          <w:tcPr>
            <w:tcW w:w="3955" w:type="dxa"/>
          </w:tcPr>
          <w:p w:rsidR="00A844E5" w:rsidRPr="00E90615" w:rsidRDefault="00A844E5" w:rsidP="00AE0B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 xml:space="preserve">Бюджетные кредиты </w:t>
            </w:r>
            <w:r w:rsidR="00AE0B24">
              <w:rPr>
                <w:rFonts w:ascii="PT Astra Serif" w:hAnsi="PT Astra Serif" w:cs="Times New Roman"/>
                <w:sz w:val="24"/>
                <w:szCs w:val="24"/>
              </w:rPr>
              <w:t>из</w:t>
            </w:r>
            <w:r w:rsidRPr="00E90615">
              <w:rPr>
                <w:rFonts w:ascii="PT Astra Serif" w:hAnsi="PT Astra Serif" w:cs="Times New Roman"/>
                <w:sz w:val="24"/>
                <w:szCs w:val="24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661" w:type="dxa"/>
            <w:vAlign w:val="center"/>
          </w:tcPr>
          <w:p w:rsidR="00A844E5" w:rsidRPr="00E90615" w:rsidRDefault="00A844E5" w:rsidP="00406D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1742" w:type="dxa"/>
            <w:vAlign w:val="center"/>
          </w:tcPr>
          <w:p w:rsidR="00A844E5" w:rsidRPr="00E90615" w:rsidRDefault="00A844E5" w:rsidP="00406D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CE5082" w:rsidRPr="00E90615">
              <w:rPr>
                <w:rFonts w:ascii="PT Astra Serif" w:hAnsi="PT Astra Serif" w:cs="Times New Roman"/>
                <w:sz w:val="24"/>
                <w:szCs w:val="24"/>
              </w:rPr>
              <w:t>870 282,5</w:t>
            </w:r>
          </w:p>
        </w:tc>
        <w:tc>
          <w:tcPr>
            <w:tcW w:w="1964" w:type="dxa"/>
            <w:vAlign w:val="center"/>
          </w:tcPr>
          <w:p w:rsidR="00A844E5" w:rsidRPr="00E90615" w:rsidRDefault="00661915" w:rsidP="00406D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4 000 000,0</w:t>
            </w:r>
          </w:p>
        </w:tc>
      </w:tr>
      <w:tr w:rsidR="00A844E5" w:rsidRPr="00E90615" w:rsidTr="00A844E5">
        <w:trPr>
          <w:jc w:val="center"/>
        </w:trPr>
        <w:tc>
          <w:tcPr>
            <w:tcW w:w="3955" w:type="dxa"/>
          </w:tcPr>
          <w:p w:rsidR="00A844E5" w:rsidRPr="00E90615" w:rsidRDefault="00A844E5" w:rsidP="008444E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Изменение остатков средств на счетах по учету средств бюджет</w:t>
            </w:r>
            <w:r w:rsidR="008444E7">
              <w:rPr>
                <w:rFonts w:ascii="PT Astra Serif" w:hAnsi="PT Astra Serif" w:cs="Times New Roman"/>
                <w:sz w:val="24"/>
                <w:szCs w:val="24"/>
              </w:rPr>
              <w:t>ов</w:t>
            </w:r>
          </w:p>
        </w:tc>
        <w:tc>
          <w:tcPr>
            <w:tcW w:w="2661" w:type="dxa"/>
            <w:vAlign w:val="center"/>
          </w:tcPr>
          <w:p w:rsidR="00A844E5" w:rsidRPr="00E90615" w:rsidRDefault="00A844E5" w:rsidP="00406D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1742" w:type="dxa"/>
            <w:vAlign w:val="center"/>
          </w:tcPr>
          <w:p w:rsidR="00A844E5" w:rsidRPr="00E90615" w:rsidRDefault="00661915" w:rsidP="00F07B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321 027,8</w:t>
            </w:r>
          </w:p>
        </w:tc>
        <w:tc>
          <w:tcPr>
            <w:tcW w:w="1964" w:type="dxa"/>
            <w:vAlign w:val="center"/>
          </w:tcPr>
          <w:p w:rsidR="00A844E5" w:rsidRPr="00E90615" w:rsidRDefault="00A844E5" w:rsidP="00AE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AE0B24">
              <w:rPr>
                <w:rFonts w:ascii="PT Astra Serif" w:hAnsi="PT Astra Serif" w:cs="Times New Roman"/>
                <w:sz w:val="24"/>
                <w:szCs w:val="24"/>
              </w:rPr>
              <w:t>3 284 151,4</w:t>
            </w:r>
          </w:p>
        </w:tc>
      </w:tr>
      <w:tr w:rsidR="00A844E5" w:rsidRPr="00E90615" w:rsidTr="00A844E5">
        <w:trPr>
          <w:jc w:val="center"/>
        </w:trPr>
        <w:tc>
          <w:tcPr>
            <w:tcW w:w="3955" w:type="dxa"/>
          </w:tcPr>
          <w:p w:rsidR="00A844E5" w:rsidRPr="00E90615" w:rsidRDefault="00A844E5" w:rsidP="008444E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Иные источники внутреннего финансирования дефицит</w:t>
            </w:r>
            <w:r w:rsidR="008444E7">
              <w:rPr>
                <w:rFonts w:ascii="PT Astra Serif" w:hAnsi="PT Astra Serif" w:cs="Times New Roman"/>
                <w:sz w:val="24"/>
                <w:szCs w:val="24"/>
              </w:rPr>
              <w:t>ов</w:t>
            </w:r>
            <w:r w:rsidR="0066191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бюджет</w:t>
            </w:r>
            <w:r w:rsidR="008444E7">
              <w:rPr>
                <w:rFonts w:ascii="PT Astra Serif" w:hAnsi="PT Astra Serif" w:cs="Times New Roman"/>
                <w:sz w:val="24"/>
                <w:szCs w:val="24"/>
              </w:rPr>
              <w:t>ов</w:t>
            </w:r>
          </w:p>
        </w:tc>
        <w:tc>
          <w:tcPr>
            <w:tcW w:w="2661" w:type="dxa"/>
            <w:vAlign w:val="center"/>
          </w:tcPr>
          <w:p w:rsidR="00A844E5" w:rsidRPr="00E90615" w:rsidRDefault="00A844E5" w:rsidP="00406D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01 06 00 00 00 0000 000</w:t>
            </w:r>
          </w:p>
        </w:tc>
        <w:tc>
          <w:tcPr>
            <w:tcW w:w="1742" w:type="dxa"/>
            <w:vAlign w:val="center"/>
          </w:tcPr>
          <w:p w:rsidR="00A844E5" w:rsidRPr="00E90615" w:rsidRDefault="00181A17" w:rsidP="00181A1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48 780,3</w:t>
            </w:r>
          </w:p>
        </w:tc>
        <w:tc>
          <w:tcPr>
            <w:tcW w:w="1964" w:type="dxa"/>
            <w:vAlign w:val="center"/>
          </w:tcPr>
          <w:p w:rsidR="00A844E5" w:rsidRPr="00E90615" w:rsidRDefault="00AE0B24" w:rsidP="00EF0B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37 753,2</w:t>
            </w:r>
          </w:p>
        </w:tc>
      </w:tr>
      <w:tr w:rsidR="003E11CB" w:rsidRPr="00E90615" w:rsidTr="00A844E5">
        <w:trPr>
          <w:jc w:val="center"/>
        </w:trPr>
        <w:tc>
          <w:tcPr>
            <w:tcW w:w="3955" w:type="dxa"/>
          </w:tcPr>
          <w:p w:rsidR="003E11CB" w:rsidRPr="00E90615" w:rsidRDefault="003E11CB" w:rsidP="00EF0BA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Операции по управлению  остатками средств на единых счетах бюджетов</w:t>
            </w:r>
          </w:p>
        </w:tc>
        <w:tc>
          <w:tcPr>
            <w:tcW w:w="2661" w:type="dxa"/>
            <w:vAlign w:val="center"/>
          </w:tcPr>
          <w:p w:rsidR="003E11CB" w:rsidRPr="00E90615" w:rsidRDefault="00E04859" w:rsidP="003E11C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01 06 1</w:t>
            </w:r>
            <w:r w:rsidR="003E11CB" w:rsidRPr="00E90615">
              <w:rPr>
                <w:rFonts w:ascii="PT Astra Serif" w:hAnsi="PT Astra Serif" w:cs="Times New Roman"/>
                <w:sz w:val="24"/>
                <w:szCs w:val="24"/>
              </w:rPr>
              <w:t>0 00 00 0000 000</w:t>
            </w:r>
          </w:p>
        </w:tc>
        <w:tc>
          <w:tcPr>
            <w:tcW w:w="1742" w:type="dxa"/>
            <w:vAlign w:val="center"/>
          </w:tcPr>
          <w:p w:rsidR="003F0389" w:rsidRDefault="003F0389" w:rsidP="003E11C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E11CB" w:rsidRDefault="00461E0E" w:rsidP="003E11C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  <w:p w:rsidR="00461E0E" w:rsidRPr="00E90615" w:rsidRDefault="00461E0E" w:rsidP="003E11C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E11CB" w:rsidRPr="00E90615" w:rsidRDefault="0077569D" w:rsidP="0077569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A844E5" w:rsidRPr="00E90615" w:rsidTr="00A844E5">
        <w:trPr>
          <w:jc w:val="center"/>
        </w:trPr>
        <w:tc>
          <w:tcPr>
            <w:tcW w:w="3955" w:type="dxa"/>
          </w:tcPr>
          <w:p w:rsidR="00A844E5" w:rsidRPr="00E90615" w:rsidRDefault="00A844E5" w:rsidP="00A844E5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61" w:type="dxa"/>
          </w:tcPr>
          <w:p w:rsidR="00A844E5" w:rsidRPr="00E90615" w:rsidRDefault="00A844E5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2" w:type="dxa"/>
            <w:vAlign w:val="center"/>
          </w:tcPr>
          <w:p w:rsidR="00A844E5" w:rsidRPr="00E90615" w:rsidRDefault="00661915" w:rsidP="0049187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826 61</w:t>
            </w:r>
            <w:r w:rsidR="0049187D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,</w:t>
            </w:r>
            <w:r w:rsidR="0049187D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64" w:type="dxa"/>
            <w:vAlign w:val="center"/>
          </w:tcPr>
          <w:p w:rsidR="00A844E5" w:rsidRPr="00E90615" w:rsidRDefault="00AE0B24" w:rsidP="00EF0BA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6 804 088,8</w:t>
            </w:r>
          </w:p>
        </w:tc>
      </w:tr>
    </w:tbl>
    <w:p w:rsidR="00494AF4" w:rsidRPr="00E90615" w:rsidRDefault="00494AF4" w:rsidP="00494AF4">
      <w:pPr>
        <w:spacing w:after="0"/>
        <w:rPr>
          <w:rFonts w:ascii="PT Astra Serif" w:hAnsi="PT Astra Serif" w:cs="Times New Roman"/>
        </w:rPr>
      </w:pPr>
    </w:p>
    <w:p w:rsidR="00494AF4" w:rsidRPr="00E90615" w:rsidRDefault="00494AF4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E90615" w:rsidRPr="00E90615" w:rsidRDefault="00E90615" w:rsidP="00783EB9">
      <w:pPr>
        <w:spacing w:after="0"/>
        <w:jc w:val="right"/>
        <w:rPr>
          <w:rFonts w:ascii="PT Astra Serif" w:hAnsi="PT Astra Serif" w:cs="Times New Roman"/>
        </w:rPr>
      </w:pPr>
    </w:p>
    <w:p w:rsidR="00494AF4" w:rsidRPr="00E90615" w:rsidRDefault="00494AF4" w:rsidP="00783EB9">
      <w:pPr>
        <w:spacing w:after="0"/>
        <w:jc w:val="right"/>
        <w:rPr>
          <w:rFonts w:ascii="PT Astra Serif" w:hAnsi="PT Astra Serif" w:cs="Times New Roman"/>
        </w:rPr>
      </w:pPr>
    </w:p>
    <w:sectPr w:rsidR="00494AF4" w:rsidRPr="00E90615" w:rsidSect="00270A03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B24" w:rsidRDefault="00AE0B24" w:rsidP="00291C9E">
      <w:pPr>
        <w:spacing w:after="0" w:line="240" w:lineRule="auto"/>
      </w:pPr>
      <w:r>
        <w:separator/>
      </w:r>
    </w:p>
  </w:endnote>
  <w:endnote w:type="continuationSeparator" w:id="0">
    <w:p w:rsidR="00AE0B24" w:rsidRDefault="00AE0B24" w:rsidP="0029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B24" w:rsidRDefault="00AE0B24" w:rsidP="00291C9E">
      <w:pPr>
        <w:spacing w:after="0" w:line="240" w:lineRule="auto"/>
      </w:pPr>
      <w:r>
        <w:separator/>
      </w:r>
    </w:p>
  </w:footnote>
  <w:footnote w:type="continuationSeparator" w:id="0">
    <w:p w:rsidR="00AE0B24" w:rsidRDefault="00AE0B24" w:rsidP="00291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9"/>
    <w:rsid w:val="000E60FA"/>
    <w:rsid w:val="001055A0"/>
    <w:rsid w:val="00110C4E"/>
    <w:rsid w:val="00136539"/>
    <w:rsid w:val="00156A62"/>
    <w:rsid w:val="001570B2"/>
    <w:rsid w:val="00181A17"/>
    <w:rsid w:val="001D3450"/>
    <w:rsid w:val="00231EE7"/>
    <w:rsid w:val="00264C5C"/>
    <w:rsid w:val="00270A03"/>
    <w:rsid w:val="00270CCF"/>
    <w:rsid w:val="00291C9E"/>
    <w:rsid w:val="002A613E"/>
    <w:rsid w:val="00347FC3"/>
    <w:rsid w:val="00397795"/>
    <w:rsid w:val="003A53A0"/>
    <w:rsid w:val="003D1559"/>
    <w:rsid w:val="003E11CB"/>
    <w:rsid w:val="003F0389"/>
    <w:rsid w:val="004049B3"/>
    <w:rsid w:val="00406D07"/>
    <w:rsid w:val="00436C46"/>
    <w:rsid w:val="00461E0E"/>
    <w:rsid w:val="0049187D"/>
    <w:rsid w:val="00494AF4"/>
    <w:rsid w:val="004C3C62"/>
    <w:rsid w:val="005025AB"/>
    <w:rsid w:val="00513EF6"/>
    <w:rsid w:val="00532000"/>
    <w:rsid w:val="0055624A"/>
    <w:rsid w:val="00631121"/>
    <w:rsid w:val="00643C10"/>
    <w:rsid w:val="00661915"/>
    <w:rsid w:val="006A0FA8"/>
    <w:rsid w:val="006A42A7"/>
    <w:rsid w:val="006B61D9"/>
    <w:rsid w:val="007265F1"/>
    <w:rsid w:val="00765B20"/>
    <w:rsid w:val="00771971"/>
    <w:rsid w:val="0077569D"/>
    <w:rsid w:val="00780F0F"/>
    <w:rsid w:val="00783EB9"/>
    <w:rsid w:val="007922C8"/>
    <w:rsid w:val="00794E33"/>
    <w:rsid w:val="008444E7"/>
    <w:rsid w:val="00845CA5"/>
    <w:rsid w:val="008964ED"/>
    <w:rsid w:val="008C27DE"/>
    <w:rsid w:val="009E2ACB"/>
    <w:rsid w:val="009F7631"/>
    <w:rsid w:val="00A142C7"/>
    <w:rsid w:val="00A32F45"/>
    <w:rsid w:val="00A844E5"/>
    <w:rsid w:val="00AE0B24"/>
    <w:rsid w:val="00B03BA7"/>
    <w:rsid w:val="00B50016"/>
    <w:rsid w:val="00B564B4"/>
    <w:rsid w:val="00B65934"/>
    <w:rsid w:val="00B956D4"/>
    <w:rsid w:val="00BC5AD4"/>
    <w:rsid w:val="00BD4978"/>
    <w:rsid w:val="00C146A8"/>
    <w:rsid w:val="00C22993"/>
    <w:rsid w:val="00C24CE6"/>
    <w:rsid w:val="00C37380"/>
    <w:rsid w:val="00C73043"/>
    <w:rsid w:val="00C805ED"/>
    <w:rsid w:val="00CA0DA5"/>
    <w:rsid w:val="00CA78E1"/>
    <w:rsid w:val="00CB2AFB"/>
    <w:rsid w:val="00CD000E"/>
    <w:rsid w:val="00CE5082"/>
    <w:rsid w:val="00CF7487"/>
    <w:rsid w:val="00D0291A"/>
    <w:rsid w:val="00D245C8"/>
    <w:rsid w:val="00D63CD1"/>
    <w:rsid w:val="00D643EF"/>
    <w:rsid w:val="00E04859"/>
    <w:rsid w:val="00E72796"/>
    <w:rsid w:val="00E90615"/>
    <w:rsid w:val="00E97B9E"/>
    <w:rsid w:val="00EC1EDF"/>
    <w:rsid w:val="00EF0BA0"/>
    <w:rsid w:val="00F07B03"/>
    <w:rsid w:val="00F36FB6"/>
    <w:rsid w:val="00FB731A"/>
    <w:rsid w:val="00FD7BE0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70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0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70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0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5A901-6AD3-419A-928B-9E2AFFE31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Любовь Ивановна Самошкина</cp:lastModifiedBy>
  <cp:revision>2</cp:revision>
  <cp:lastPrinted>2020-10-14T02:59:00Z</cp:lastPrinted>
  <dcterms:created xsi:type="dcterms:W3CDTF">2020-10-28T04:02:00Z</dcterms:created>
  <dcterms:modified xsi:type="dcterms:W3CDTF">2020-10-28T04:02:00Z</dcterms:modified>
</cp:coreProperties>
</file>